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76" w:rsidRDefault="00C14D76">
      <w:pPr>
        <w:pStyle w:val="BodyText"/>
        <w:spacing w:before="5" w:after="1"/>
        <w:rPr>
          <w:sz w:val="9"/>
        </w:rPr>
      </w:pPr>
    </w:p>
    <w:p w:rsidR="00C14D76" w:rsidRDefault="00755557">
      <w:pPr>
        <w:pStyle w:val="BodyText"/>
        <w:ind w:left="30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602691" cy="7543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2691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D76" w:rsidRDefault="00C14D76">
      <w:pPr>
        <w:pStyle w:val="BodyText"/>
        <w:rPr>
          <w:sz w:val="20"/>
        </w:rPr>
      </w:pPr>
    </w:p>
    <w:p w:rsidR="00C14D76" w:rsidRDefault="00C14D76">
      <w:pPr>
        <w:pStyle w:val="BodyText"/>
        <w:rPr>
          <w:sz w:val="20"/>
        </w:rPr>
      </w:pPr>
    </w:p>
    <w:p w:rsidR="00C14D76" w:rsidRDefault="00C14D76">
      <w:pPr>
        <w:pStyle w:val="BodyText"/>
        <w:spacing w:before="3"/>
        <w:rPr>
          <w:sz w:val="25"/>
        </w:rPr>
      </w:pPr>
    </w:p>
    <w:p w:rsidR="00C14D76" w:rsidRDefault="00755557">
      <w:pPr>
        <w:pStyle w:val="BodyText"/>
        <w:spacing w:before="90" w:line="259" w:lineRule="auto"/>
        <w:ind w:left="220"/>
      </w:pPr>
      <w:r>
        <w:rPr>
          <w:b/>
          <w:color w:val="333333"/>
        </w:rPr>
        <w:t>5.1.3: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Guidance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competitive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examinations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career</w:t>
      </w:r>
      <w:r>
        <w:rPr>
          <w:color w:val="333333"/>
          <w:spacing w:val="-1"/>
        </w:rPr>
        <w:t xml:space="preserve"> </w:t>
      </w:r>
      <w:r w:rsidR="00FE4D65">
        <w:rPr>
          <w:color w:val="333333"/>
        </w:rPr>
        <w:t>counseling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activities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offered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institution:</w:t>
      </w:r>
    </w:p>
    <w:p w:rsidR="00C14D76" w:rsidRDefault="00C14D76">
      <w:pPr>
        <w:pStyle w:val="BodyText"/>
        <w:rPr>
          <w:sz w:val="20"/>
        </w:rPr>
      </w:pPr>
    </w:p>
    <w:p w:rsidR="00C14D76" w:rsidRDefault="00C14D76">
      <w:pPr>
        <w:pStyle w:val="BodyText"/>
        <w:rPr>
          <w:sz w:val="20"/>
        </w:rPr>
      </w:pPr>
    </w:p>
    <w:p w:rsidR="00C14D76" w:rsidRDefault="00C14D76">
      <w:pPr>
        <w:pStyle w:val="BodyText"/>
        <w:spacing w:before="8"/>
        <w:rPr>
          <w:sz w:val="13"/>
        </w:rPr>
      </w:pPr>
    </w:p>
    <w:tbl>
      <w:tblPr>
        <w:tblW w:w="966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5"/>
        <w:gridCol w:w="2331"/>
        <w:gridCol w:w="1417"/>
        <w:gridCol w:w="1247"/>
        <w:gridCol w:w="3288"/>
      </w:tblGrid>
      <w:tr w:rsidR="00FE4D65" w:rsidTr="00FE4D65">
        <w:trPr>
          <w:trHeight w:val="551"/>
        </w:trPr>
        <w:tc>
          <w:tcPr>
            <w:tcW w:w="1385" w:type="dxa"/>
          </w:tcPr>
          <w:p w:rsidR="00FE4D65" w:rsidRDefault="00FE4D65">
            <w:pPr>
              <w:pStyle w:val="TableParagraph"/>
              <w:spacing w:line="276" w:lineRule="exact"/>
              <w:ind w:left="451" w:right="158" w:hanging="267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Academic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Year</w:t>
            </w:r>
          </w:p>
        </w:tc>
        <w:tc>
          <w:tcPr>
            <w:tcW w:w="2331" w:type="dxa"/>
          </w:tcPr>
          <w:p w:rsidR="00FE4D65" w:rsidRDefault="00FE4D65">
            <w:pPr>
              <w:pStyle w:val="TableParagraph"/>
              <w:spacing w:before="138"/>
              <w:ind w:left="549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Name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of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the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Particulars</w:t>
            </w:r>
          </w:p>
        </w:tc>
        <w:tc>
          <w:tcPr>
            <w:tcW w:w="1417" w:type="dxa"/>
          </w:tcPr>
          <w:p w:rsidR="00FE4D65" w:rsidRDefault="00FE4D65" w:rsidP="00FE4D65">
            <w:pPr>
              <w:pStyle w:val="TableParagraph"/>
              <w:spacing w:before="138"/>
              <w:jc w:val="center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No: of activities conducted</w:t>
            </w:r>
          </w:p>
        </w:tc>
        <w:tc>
          <w:tcPr>
            <w:tcW w:w="1247" w:type="dxa"/>
          </w:tcPr>
          <w:p w:rsidR="00FE4D65" w:rsidRDefault="00FE4D65" w:rsidP="00FE4D65">
            <w:pPr>
              <w:pStyle w:val="TableParagraph"/>
              <w:spacing w:before="138"/>
              <w:jc w:val="center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No: of Students benefited</w:t>
            </w:r>
          </w:p>
        </w:tc>
        <w:tc>
          <w:tcPr>
            <w:tcW w:w="3288" w:type="dxa"/>
          </w:tcPr>
          <w:p w:rsidR="00FE4D65" w:rsidRDefault="00FE4D65">
            <w:pPr>
              <w:pStyle w:val="TableParagraph"/>
              <w:spacing w:before="138"/>
              <w:ind w:left="59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Links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for</w:t>
            </w:r>
            <w:r>
              <w:rPr>
                <w:b/>
                <w:color w:val="333333"/>
                <w:spacing w:val="-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Relevant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Documents</w:t>
            </w:r>
          </w:p>
        </w:tc>
      </w:tr>
      <w:tr w:rsidR="00FE4D65" w:rsidTr="00FE4D65">
        <w:trPr>
          <w:trHeight w:val="1103"/>
        </w:trPr>
        <w:tc>
          <w:tcPr>
            <w:tcW w:w="1385" w:type="dxa"/>
          </w:tcPr>
          <w:p w:rsidR="00FE4D65" w:rsidRDefault="00FE4D65">
            <w:pPr>
              <w:pStyle w:val="TableParagraph"/>
              <w:spacing w:before="11"/>
              <w:rPr>
                <w:sz w:val="35"/>
              </w:rPr>
            </w:pPr>
          </w:p>
          <w:p w:rsidR="00FE4D65" w:rsidRDefault="00FE4D65">
            <w:pPr>
              <w:pStyle w:val="TableParagraph"/>
              <w:ind w:left="152" w:right="14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2022-2023</w:t>
            </w:r>
          </w:p>
        </w:tc>
        <w:tc>
          <w:tcPr>
            <w:tcW w:w="2331" w:type="dxa"/>
          </w:tcPr>
          <w:p w:rsidR="00FE4D65" w:rsidRDefault="00FE4D65">
            <w:pPr>
              <w:pStyle w:val="TableParagraph"/>
              <w:spacing w:line="276" w:lineRule="exact"/>
              <w:ind w:left="107" w:right="221"/>
              <w:rPr>
                <w:sz w:val="24"/>
              </w:rPr>
            </w:pPr>
            <w:r>
              <w:rPr>
                <w:sz w:val="24"/>
              </w:rPr>
              <w:t>Report on activities conducted 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guidance for competitive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examinations and career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</w:p>
        </w:tc>
        <w:tc>
          <w:tcPr>
            <w:tcW w:w="1417" w:type="dxa"/>
            <w:vAlign w:val="center"/>
          </w:tcPr>
          <w:p w:rsidR="00FE4D65" w:rsidRDefault="00FE4D65" w:rsidP="00FE4D65">
            <w:pPr>
              <w:pStyle w:val="TableParagraph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1247" w:type="dxa"/>
            <w:vAlign w:val="center"/>
          </w:tcPr>
          <w:p w:rsidR="00FE4D65" w:rsidRDefault="00FE4D65" w:rsidP="00FE4D65">
            <w:pPr>
              <w:pStyle w:val="TableParagraph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493</w:t>
            </w:r>
          </w:p>
        </w:tc>
        <w:tc>
          <w:tcPr>
            <w:tcW w:w="3288" w:type="dxa"/>
          </w:tcPr>
          <w:p w:rsidR="00FE4D65" w:rsidRDefault="00FE4D65">
            <w:pPr>
              <w:pStyle w:val="TableParagraph"/>
              <w:spacing w:before="10"/>
              <w:rPr>
                <w:sz w:val="23"/>
              </w:rPr>
            </w:pPr>
          </w:p>
          <w:p w:rsidR="00FE4D65" w:rsidRDefault="00FE4D65">
            <w:pPr>
              <w:pStyle w:val="TableParagraph"/>
              <w:ind w:left="106" w:right="257"/>
              <w:rPr>
                <w:sz w:val="24"/>
              </w:rPr>
            </w:pPr>
            <w:hyperlink r:id="rId5">
              <w:r>
                <w:rPr>
                  <w:color w:val="467885"/>
                  <w:sz w:val="24"/>
                  <w:u w:val="single" w:color="467885"/>
                </w:rPr>
                <w:t>http://www.cecc.co.in/wp-</w:t>
              </w:r>
            </w:hyperlink>
            <w:r>
              <w:rPr>
                <w:color w:val="467885"/>
                <w:spacing w:val="1"/>
                <w:sz w:val="24"/>
              </w:rPr>
              <w:t xml:space="preserve"> </w:t>
            </w:r>
            <w:hyperlink r:id="rId6">
              <w:r>
                <w:rPr>
                  <w:color w:val="467885"/>
                  <w:sz w:val="24"/>
                  <w:u w:val="single" w:color="467885"/>
                </w:rPr>
                <w:t>content/uploads/2024/04/5.1.3-22-23.pdf</w:t>
              </w:r>
            </w:hyperlink>
          </w:p>
        </w:tc>
      </w:tr>
      <w:tr w:rsidR="00FE4D65" w:rsidTr="00FE4D65">
        <w:trPr>
          <w:trHeight w:val="1104"/>
        </w:trPr>
        <w:tc>
          <w:tcPr>
            <w:tcW w:w="1385" w:type="dxa"/>
          </w:tcPr>
          <w:p w:rsidR="00FE4D65" w:rsidRDefault="00FE4D65">
            <w:pPr>
              <w:pStyle w:val="TableParagraph"/>
              <w:spacing w:before="10"/>
              <w:rPr>
                <w:sz w:val="35"/>
              </w:rPr>
            </w:pPr>
          </w:p>
          <w:p w:rsidR="00FE4D65" w:rsidRDefault="00FE4D65">
            <w:pPr>
              <w:pStyle w:val="TableParagraph"/>
              <w:spacing w:before="1"/>
              <w:ind w:left="152" w:right="14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2021-2022</w:t>
            </w:r>
          </w:p>
        </w:tc>
        <w:tc>
          <w:tcPr>
            <w:tcW w:w="2331" w:type="dxa"/>
          </w:tcPr>
          <w:p w:rsidR="00FE4D65" w:rsidRDefault="00FE4D65">
            <w:pPr>
              <w:pStyle w:val="TableParagraph"/>
              <w:spacing w:line="270" w:lineRule="atLeast"/>
              <w:ind w:left="107" w:right="239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guidance for competitive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examinations and career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</w:p>
        </w:tc>
        <w:tc>
          <w:tcPr>
            <w:tcW w:w="1417" w:type="dxa"/>
            <w:vAlign w:val="center"/>
          </w:tcPr>
          <w:p w:rsidR="00FE4D65" w:rsidRDefault="00FE4D65" w:rsidP="00FE4D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7" w:type="dxa"/>
            <w:vAlign w:val="center"/>
          </w:tcPr>
          <w:p w:rsidR="00FE4D65" w:rsidRDefault="00FE4D65" w:rsidP="00FE4D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3288" w:type="dxa"/>
          </w:tcPr>
          <w:p w:rsidR="00FE4D65" w:rsidRDefault="00FE4D65">
            <w:pPr>
              <w:pStyle w:val="TableParagraph"/>
              <w:rPr>
                <w:sz w:val="24"/>
              </w:rPr>
            </w:pPr>
          </w:p>
          <w:p w:rsidR="00FE4D65" w:rsidRDefault="00FE4D65">
            <w:pPr>
              <w:pStyle w:val="TableParagraph"/>
              <w:ind w:left="106" w:right="257"/>
              <w:rPr>
                <w:sz w:val="24"/>
              </w:rPr>
            </w:pPr>
            <w:hyperlink r:id="rId7">
              <w:r>
                <w:rPr>
                  <w:color w:val="467885"/>
                  <w:sz w:val="24"/>
                  <w:u w:val="single" w:color="467885"/>
                </w:rPr>
                <w:t>http://www.cecc.co.in/wp-</w:t>
              </w:r>
            </w:hyperlink>
            <w:r>
              <w:rPr>
                <w:color w:val="467885"/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467885"/>
                  <w:sz w:val="24"/>
                  <w:u w:val="single" w:color="467885"/>
                </w:rPr>
                <w:t>content/uploads/2024/04/5.1.3-21-22.pdf</w:t>
              </w:r>
            </w:hyperlink>
          </w:p>
        </w:tc>
      </w:tr>
      <w:tr w:rsidR="00FE4D65" w:rsidTr="00FE4D65">
        <w:trPr>
          <w:trHeight w:val="1104"/>
        </w:trPr>
        <w:tc>
          <w:tcPr>
            <w:tcW w:w="1385" w:type="dxa"/>
          </w:tcPr>
          <w:p w:rsidR="00FE4D65" w:rsidRDefault="00FE4D65">
            <w:pPr>
              <w:pStyle w:val="TableParagraph"/>
              <w:spacing w:before="9"/>
              <w:rPr>
                <w:sz w:val="35"/>
              </w:rPr>
            </w:pPr>
          </w:p>
          <w:p w:rsidR="00FE4D65" w:rsidRDefault="00FE4D65">
            <w:pPr>
              <w:pStyle w:val="TableParagraph"/>
              <w:ind w:left="152" w:right="14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2020-2021</w:t>
            </w:r>
          </w:p>
        </w:tc>
        <w:tc>
          <w:tcPr>
            <w:tcW w:w="2331" w:type="dxa"/>
          </w:tcPr>
          <w:p w:rsidR="00FE4D65" w:rsidRDefault="00FE4D65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competitive</w:t>
            </w:r>
          </w:p>
          <w:p w:rsidR="00FE4D65" w:rsidRDefault="00FE4D65">
            <w:pPr>
              <w:pStyle w:val="TableParagraph"/>
              <w:spacing w:line="270" w:lineRule="atLeast"/>
              <w:ind w:left="107" w:right="1091"/>
              <w:rPr>
                <w:sz w:val="24"/>
              </w:rPr>
            </w:pPr>
            <w:r>
              <w:rPr>
                <w:sz w:val="24"/>
              </w:rPr>
              <w:t>examinations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</w:p>
        </w:tc>
        <w:tc>
          <w:tcPr>
            <w:tcW w:w="1417" w:type="dxa"/>
            <w:vAlign w:val="center"/>
          </w:tcPr>
          <w:p w:rsidR="00FE4D65" w:rsidRDefault="00FE4D65" w:rsidP="00FE4D65">
            <w:pPr>
              <w:pStyle w:val="TableParagraph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247" w:type="dxa"/>
            <w:vAlign w:val="center"/>
          </w:tcPr>
          <w:p w:rsidR="00FE4D65" w:rsidRDefault="00FE4D65" w:rsidP="00FE4D65">
            <w:pPr>
              <w:pStyle w:val="TableParagraph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48</w:t>
            </w:r>
            <w:r w:rsidR="00946C73">
              <w:rPr>
                <w:sz w:val="23"/>
              </w:rPr>
              <w:t>6</w:t>
            </w:r>
          </w:p>
        </w:tc>
        <w:tc>
          <w:tcPr>
            <w:tcW w:w="3288" w:type="dxa"/>
          </w:tcPr>
          <w:p w:rsidR="00FE4D65" w:rsidRDefault="00FE4D65">
            <w:pPr>
              <w:pStyle w:val="TableParagraph"/>
              <w:spacing w:before="10"/>
              <w:rPr>
                <w:sz w:val="23"/>
              </w:rPr>
            </w:pPr>
          </w:p>
          <w:p w:rsidR="00FE4D65" w:rsidRDefault="00FE4D65">
            <w:pPr>
              <w:pStyle w:val="TableParagraph"/>
              <w:spacing w:before="1"/>
              <w:ind w:left="106" w:right="257"/>
              <w:rPr>
                <w:sz w:val="24"/>
              </w:rPr>
            </w:pPr>
            <w:hyperlink r:id="rId9">
              <w:r>
                <w:rPr>
                  <w:color w:val="467885"/>
                  <w:sz w:val="24"/>
                  <w:u w:val="single" w:color="467885"/>
                </w:rPr>
                <w:t>http://www.cecc.co.in/wp-</w:t>
              </w:r>
            </w:hyperlink>
            <w:r>
              <w:rPr>
                <w:color w:val="467885"/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467885"/>
                  <w:sz w:val="24"/>
                  <w:u w:val="single" w:color="467885"/>
                </w:rPr>
                <w:t>content/uploads/2024/04/5.1.3-20-21.pdf</w:t>
              </w:r>
            </w:hyperlink>
          </w:p>
        </w:tc>
      </w:tr>
      <w:tr w:rsidR="00FE4D65" w:rsidTr="00FE4D65">
        <w:trPr>
          <w:trHeight w:val="1103"/>
        </w:trPr>
        <w:tc>
          <w:tcPr>
            <w:tcW w:w="1385" w:type="dxa"/>
          </w:tcPr>
          <w:p w:rsidR="00FE4D65" w:rsidRDefault="00FE4D65">
            <w:pPr>
              <w:pStyle w:val="TableParagraph"/>
              <w:spacing w:before="9"/>
              <w:rPr>
                <w:sz w:val="35"/>
              </w:rPr>
            </w:pPr>
          </w:p>
          <w:p w:rsidR="00FE4D65" w:rsidRDefault="00FE4D65">
            <w:pPr>
              <w:pStyle w:val="TableParagraph"/>
              <w:ind w:left="152" w:right="14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2019-2020</w:t>
            </w:r>
          </w:p>
        </w:tc>
        <w:tc>
          <w:tcPr>
            <w:tcW w:w="2331" w:type="dxa"/>
          </w:tcPr>
          <w:p w:rsidR="00FE4D65" w:rsidRDefault="00FE4D65">
            <w:pPr>
              <w:pStyle w:val="TableParagraph"/>
              <w:spacing w:line="276" w:lineRule="exact"/>
              <w:ind w:left="107" w:right="239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guidance for competitive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examinations and career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</w:p>
        </w:tc>
        <w:tc>
          <w:tcPr>
            <w:tcW w:w="1417" w:type="dxa"/>
            <w:vAlign w:val="center"/>
          </w:tcPr>
          <w:p w:rsidR="00FE4D65" w:rsidRDefault="00FE4D65" w:rsidP="00FE4D65">
            <w:pPr>
              <w:pStyle w:val="TableParagraph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247" w:type="dxa"/>
            <w:vAlign w:val="center"/>
          </w:tcPr>
          <w:p w:rsidR="00FE4D65" w:rsidRDefault="00FE4D65" w:rsidP="00FE4D65">
            <w:pPr>
              <w:pStyle w:val="TableParagraph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702</w:t>
            </w:r>
          </w:p>
        </w:tc>
        <w:tc>
          <w:tcPr>
            <w:tcW w:w="3288" w:type="dxa"/>
          </w:tcPr>
          <w:p w:rsidR="00FE4D65" w:rsidRDefault="00FE4D65">
            <w:pPr>
              <w:pStyle w:val="TableParagraph"/>
              <w:spacing w:before="10"/>
              <w:rPr>
                <w:sz w:val="23"/>
              </w:rPr>
            </w:pPr>
          </w:p>
          <w:p w:rsidR="00FE4D65" w:rsidRDefault="00FE4D65">
            <w:pPr>
              <w:pStyle w:val="TableParagraph"/>
              <w:ind w:left="106" w:right="257"/>
              <w:rPr>
                <w:sz w:val="24"/>
              </w:rPr>
            </w:pPr>
            <w:hyperlink r:id="rId11">
              <w:r>
                <w:rPr>
                  <w:color w:val="467885"/>
                  <w:sz w:val="24"/>
                  <w:u w:val="single" w:color="467885"/>
                </w:rPr>
                <w:t>http://www.cecc.co.in/wp-</w:t>
              </w:r>
            </w:hyperlink>
            <w:r>
              <w:rPr>
                <w:color w:val="467885"/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467885"/>
                  <w:sz w:val="24"/>
                  <w:u w:val="single" w:color="467885"/>
                </w:rPr>
                <w:t>content/uploads/2024/04/5.1.3-19-20.pdf</w:t>
              </w:r>
            </w:hyperlink>
          </w:p>
        </w:tc>
      </w:tr>
      <w:tr w:rsidR="00FE4D65" w:rsidTr="00FE4D65">
        <w:trPr>
          <w:trHeight w:val="1103"/>
        </w:trPr>
        <w:tc>
          <w:tcPr>
            <w:tcW w:w="1385" w:type="dxa"/>
          </w:tcPr>
          <w:p w:rsidR="00FE4D65" w:rsidRDefault="00FE4D65">
            <w:pPr>
              <w:pStyle w:val="TableParagraph"/>
              <w:spacing w:before="8"/>
              <w:rPr>
                <w:sz w:val="35"/>
              </w:rPr>
            </w:pPr>
          </w:p>
          <w:p w:rsidR="00FE4D65" w:rsidRDefault="00FE4D65">
            <w:pPr>
              <w:pStyle w:val="TableParagraph"/>
              <w:spacing w:before="1"/>
              <w:ind w:left="152" w:right="14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2018-2019</w:t>
            </w:r>
          </w:p>
        </w:tc>
        <w:tc>
          <w:tcPr>
            <w:tcW w:w="2331" w:type="dxa"/>
          </w:tcPr>
          <w:p w:rsidR="00FE4D65" w:rsidRDefault="00FE4D65">
            <w:pPr>
              <w:pStyle w:val="TableParagraph"/>
              <w:spacing w:line="276" w:lineRule="exact"/>
              <w:ind w:left="107" w:right="239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guidance for competitive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examinations and career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</w:p>
        </w:tc>
        <w:tc>
          <w:tcPr>
            <w:tcW w:w="1417" w:type="dxa"/>
            <w:vAlign w:val="center"/>
          </w:tcPr>
          <w:p w:rsidR="00FE4D65" w:rsidRDefault="00FE4D65" w:rsidP="00FE4D65">
            <w:pPr>
              <w:pStyle w:val="TableParagraph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247" w:type="dxa"/>
            <w:vAlign w:val="center"/>
          </w:tcPr>
          <w:p w:rsidR="00FE4D65" w:rsidRDefault="00FE4D65" w:rsidP="00FE4D65">
            <w:pPr>
              <w:pStyle w:val="TableParagraph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992</w:t>
            </w:r>
          </w:p>
        </w:tc>
        <w:tc>
          <w:tcPr>
            <w:tcW w:w="3288" w:type="dxa"/>
          </w:tcPr>
          <w:p w:rsidR="00FE4D65" w:rsidRDefault="00FE4D65">
            <w:pPr>
              <w:pStyle w:val="TableParagraph"/>
              <w:spacing w:before="10"/>
              <w:rPr>
                <w:sz w:val="23"/>
              </w:rPr>
            </w:pPr>
          </w:p>
          <w:p w:rsidR="00FE4D65" w:rsidRDefault="00FE4D65">
            <w:pPr>
              <w:pStyle w:val="TableParagraph"/>
              <w:ind w:left="106" w:right="257"/>
              <w:rPr>
                <w:sz w:val="24"/>
              </w:rPr>
            </w:pPr>
            <w:hyperlink r:id="rId13">
              <w:r>
                <w:rPr>
                  <w:color w:val="467885"/>
                  <w:sz w:val="24"/>
                  <w:u w:val="single" w:color="467885"/>
                </w:rPr>
                <w:t>http://www.cecc.co.in/wp-</w:t>
              </w:r>
            </w:hyperlink>
            <w:r>
              <w:rPr>
                <w:color w:val="467885"/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467885"/>
                  <w:sz w:val="24"/>
                  <w:u w:val="single" w:color="467885"/>
                </w:rPr>
                <w:t>content/u</w:t>
              </w:r>
              <w:r>
                <w:rPr>
                  <w:color w:val="467885"/>
                  <w:sz w:val="24"/>
                  <w:u w:val="single" w:color="467885"/>
                </w:rPr>
                <w:t>p</w:t>
              </w:r>
              <w:r>
                <w:rPr>
                  <w:color w:val="467885"/>
                  <w:sz w:val="24"/>
                  <w:u w:val="single" w:color="467885"/>
                </w:rPr>
                <w:t>loads/2024/04/5.1.3-18-19.pdf</w:t>
              </w:r>
            </w:hyperlink>
          </w:p>
        </w:tc>
      </w:tr>
    </w:tbl>
    <w:p w:rsidR="00755557" w:rsidRDefault="00755557"/>
    <w:sectPr w:rsidR="00755557" w:rsidSect="00C14D76">
      <w:type w:val="continuous"/>
      <w:pgSz w:w="11910" w:h="16840"/>
      <w:pgMar w:top="158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14D76"/>
    <w:rsid w:val="00755557"/>
    <w:rsid w:val="00946C73"/>
    <w:rsid w:val="00C14D76"/>
    <w:rsid w:val="00FE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4D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14D7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14D76"/>
  </w:style>
  <w:style w:type="paragraph" w:customStyle="1" w:styleId="TableParagraph">
    <w:name w:val="Table Paragraph"/>
    <w:basedOn w:val="Normal"/>
    <w:uiPriority w:val="1"/>
    <w:qFormat/>
    <w:rsid w:val="00C14D76"/>
  </w:style>
  <w:style w:type="paragraph" w:styleId="BalloonText">
    <w:name w:val="Balloon Text"/>
    <w:basedOn w:val="Normal"/>
    <w:link w:val="BalloonTextChar"/>
    <w:uiPriority w:val="99"/>
    <w:semiHidden/>
    <w:unhideWhenUsed/>
    <w:rsid w:val="00FE4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cc.co.in/wp-content/uploads/2024/04/5.1.3-21-22.pdf" TargetMode="External"/><Relationship Id="rId13" Type="http://schemas.openxmlformats.org/officeDocument/2006/relationships/hyperlink" Target="http://www.cecc.co.in/wp-content/uploads/2024/04/5.1.3-18-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cc.co.in/wp-content/uploads/2024/04/5.1.3-21-22.pdf" TargetMode="External"/><Relationship Id="rId12" Type="http://schemas.openxmlformats.org/officeDocument/2006/relationships/hyperlink" Target="http://www.cecc.co.in/wp-content/uploads/2024/04/5.1.3-19-20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ecc.co.in/wp-content/uploads/2024/04/5.1.3-22-23.pdf" TargetMode="External"/><Relationship Id="rId11" Type="http://schemas.openxmlformats.org/officeDocument/2006/relationships/hyperlink" Target="http://www.cecc.co.in/wp-content/uploads/2024/04/5.1.3-19-20.pdf" TargetMode="External"/><Relationship Id="rId5" Type="http://schemas.openxmlformats.org/officeDocument/2006/relationships/hyperlink" Target="http://www.cecc.co.in/wp-content/uploads/2024/04/5.1.3-22-23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ecc.co.in/wp-content/uploads/2024/04/5.1.3-20-21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ecc.co.in/wp-content/uploads/2024/04/5.1.3-20-21.pdf" TargetMode="External"/><Relationship Id="rId14" Type="http://schemas.openxmlformats.org/officeDocument/2006/relationships/hyperlink" Target="http://www.cecc.co.in/wp-content/uploads/2024/04/5.1.3-18-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Bhavani Sankarra</dc:creator>
  <cp:lastModifiedBy>dell</cp:lastModifiedBy>
  <cp:revision>2</cp:revision>
  <dcterms:created xsi:type="dcterms:W3CDTF">2024-04-25T10:30:00Z</dcterms:created>
  <dcterms:modified xsi:type="dcterms:W3CDTF">2024-04-25T10:41:00Z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2024-04-25T00:00:00Z</vt:filetime>
  </property>
</Properties>
</file>